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B449CD2" w:rsidR="00F342EA" w:rsidRDefault="00FF27D7" w:rsidP="00CA5379">
      <w:pPr>
        <w:spacing w:after="0" w:line="360" w:lineRule="auto"/>
        <w:rPr>
          <w:noProof/>
          <w:lang w:eastAsia="lt-LT"/>
        </w:rPr>
      </w:pPr>
      <w:r w:rsidRPr="00FF27D7">
        <w:rPr>
          <w:noProof/>
          <w:lang w:eastAsia="lt-LT"/>
        </w:rPr>
        <w:drawing>
          <wp:inline distT="0" distB="0" distL="0" distR="0" wp14:anchorId="0240FAFC" wp14:editId="339840D2">
            <wp:extent cx="3803650" cy="3934674"/>
            <wp:effectExtent l="0" t="0" r="6350" b="8890"/>
            <wp:docPr id="1458806211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806211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9714" cy="3940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75EE4CE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05A88E6" w:rsidR="00F342EA" w:rsidRDefault="00FF27D7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6458171D">
                <wp:simplePos x="0" y="0"/>
                <wp:positionH relativeFrom="margin">
                  <wp:posOffset>983615</wp:posOffset>
                </wp:positionH>
                <wp:positionV relativeFrom="paragraph">
                  <wp:posOffset>2154555</wp:posOffset>
                </wp:positionV>
                <wp:extent cx="895350" cy="1873250"/>
                <wp:effectExtent l="0" t="38100" r="5715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5350" cy="1873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6C46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69.65pt;width:70.5pt;height:147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FF27D7">
        <w:rPr>
          <w:noProof/>
          <w:lang w:eastAsia="lt-LT"/>
        </w:rPr>
        <w:drawing>
          <wp:inline distT="0" distB="0" distL="0" distR="0" wp14:anchorId="7A741FC1" wp14:editId="441A4C5A">
            <wp:extent cx="3607937" cy="3943350"/>
            <wp:effectExtent l="0" t="0" r="0" b="0"/>
            <wp:docPr id="2044464047" name="Paveikslėlis 1" descr="Paveikslėlis, kuriame yra tekstas, grafinis dizainas, Šriftas, Grafik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464047" name="Paveikslėlis 1" descr="Paveikslėlis, kuriame yra tekstas, grafinis dizainas, Šriftas, Grafik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8979" cy="395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2651BF83" w:rsidR="00A80807" w:rsidRDefault="00FF27D7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FF27D7">
        <w:rPr>
          <w:rFonts w:ascii="Verdana" w:hAnsi="Verdana"/>
          <w:b/>
          <w:bCs/>
          <w:i/>
          <w:iCs/>
          <w:sz w:val="18"/>
          <w:szCs w:val="18"/>
        </w:rPr>
        <w:t>4117/0300:741</w:t>
      </w:r>
    </w:p>
    <w:p w14:paraId="01F7CA2A" w14:textId="77777777" w:rsidR="00FF27D7" w:rsidRDefault="00FF27D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38A1C2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F27D7" w:rsidRPr="00FF27D7">
        <w:rPr>
          <w:noProof/>
        </w:rPr>
        <w:drawing>
          <wp:inline distT="0" distB="0" distL="0" distR="0" wp14:anchorId="7466096F" wp14:editId="204F6EBD">
            <wp:extent cx="3822700" cy="3684277"/>
            <wp:effectExtent l="0" t="0" r="6350" b="0"/>
            <wp:docPr id="1230666685" name="Paveikslėlis 1" descr="Paveikslėlis, kuriame yra žemėlapis, teksta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666685" name="Paveikslėlis 1" descr="Paveikslėlis, kuriame yra žemėlapis, tekstas, linija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7121" cy="368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E5DB13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bookmarkStart w:id="1" w:name="_Hlk209704587"/>
      <w:r w:rsidR="00FF27D7" w:rsidRPr="00FF27D7">
        <w:rPr>
          <w:rFonts w:ascii="Verdana" w:hAnsi="Verdana"/>
          <w:b/>
          <w:bCs/>
          <w:i/>
          <w:iCs/>
          <w:sz w:val="18"/>
          <w:szCs w:val="18"/>
        </w:rPr>
        <w:t>4117/0300:741</w:t>
      </w:r>
      <w:bookmarkEnd w:id="1"/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7B4C2" w14:textId="77777777" w:rsidR="00413A85" w:rsidRDefault="00413A85" w:rsidP="003B25C1">
      <w:pPr>
        <w:spacing w:after="0" w:line="240" w:lineRule="auto"/>
      </w:pPr>
      <w:r>
        <w:separator/>
      </w:r>
    </w:p>
  </w:endnote>
  <w:endnote w:type="continuationSeparator" w:id="0">
    <w:p w14:paraId="3A8BCAEF" w14:textId="77777777" w:rsidR="00413A85" w:rsidRDefault="00413A8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977C2" w14:textId="77777777" w:rsidR="00413A85" w:rsidRDefault="00413A85" w:rsidP="003B25C1">
      <w:pPr>
        <w:spacing w:after="0" w:line="240" w:lineRule="auto"/>
      </w:pPr>
      <w:r>
        <w:separator/>
      </w:r>
    </w:p>
  </w:footnote>
  <w:footnote w:type="continuationSeparator" w:id="0">
    <w:p w14:paraId="22B75815" w14:textId="77777777" w:rsidR="00413A85" w:rsidRDefault="00413A8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6608B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3A85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27D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1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2025-09-25T11:57:00Z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